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8BC4" w14:textId="77777777" w:rsidR="00CA0CE5" w:rsidRPr="00317E62" w:rsidRDefault="008E2C87" w:rsidP="00CA0CE5">
      <w:pPr>
        <w:spacing w:after="44" w:line="265" w:lineRule="auto"/>
        <w:ind w:left="10" w:right="-35"/>
        <w:jc w:val="right"/>
        <w:rPr>
          <w:rFonts w:ascii="BIZ UDゴシック" w:eastAsia="BIZ UDゴシック" w:hAnsi="BIZ UDゴシック" w:cs="ＭＳ ゴシック"/>
          <w:sz w:val="22"/>
        </w:rPr>
      </w:pPr>
      <w:r w:rsidRPr="00317E62">
        <w:rPr>
          <w:rFonts w:ascii="BIZ UDゴシック" w:eastAsia="BIZ UDゴシック" w:hAnsi="BIZ UDゴシック" w:cs="ＭＳ ゴシック"/>
          <w:sz w:val="22"/>
        </w:rPr>
        <w:t>別紙1</w:t>
      </w:r>
    </w:p>
    <w:p w14:paraId="039CBCD3" w14:textId="28C4913F" w:rsidR="00CA0CE5" w:rsidRPr="00317E62" w:rsidRDefault="00317E62" w:rsidP="00CA0CE5">
      <w:pPr>
        <w:spacing w:after="0" w:line="334" w:lineRule="auto"/>
        <w:ind w:left="3270" w:right="39" w:hanging="3285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17E62">
        <w:rPr>
          <w:rFonts w:ascii="BIZ UDゴシック" w:eastAsia="BIZ UDゴシック" w:hAnsi="BIZ UDゴシック" w:cs="ＭＳ ゴシック" w:hint="eastAsia"/>
          <w:sz w:val="28"/>
          <w:szCs w:val="28"/>
        </w:rPr>
        <w:t xml:space="preserve">エコポリスセンター指定管理者 </w:t>
      </w:r>
      <w:r w:rsidR="00CA0CE5" w:rsidRPr="00317E62">
        <w:rPr>
          <w:rFonts w:ascii="BIZ UDゴシック" w:eastAsia="BIZ UDゴシック" w:hAnsi="BIZ UDゴシック" w:cs="ＭＳ ゴシック"/>
          <w:sz w:val="28"/>
          <w:szCs w:val="28"/>
        </w:rPr>
        <w:t>現地説明会参加申込書</w:t>
      </w:r>
    </w:p>
    <w:p w14:paraId="049F0399" w14:textId="77777777" w:rsidR="002B4DF7" w:rsidRDefault="00CA0CE5" w:rsidP="00CA0CE5">
      <w:pPr>
        <w:spacing w:after="5" w:line="268" w:lineRule="auto"/>
        <w:ind w:left="-5"/>
        <w:jc w:val="right"/>
        <w:rPr>
          <w:rFonts w:ascii="BIZ UDP明朝 Medium" w:eastAsia="BIZ UDP明朝 Medium" w:hAnsi="BIZ UDP明朝 Medium" w:cs="ＭＳ ゴシック"/>
          <w:sz w:val="24"/>
        </w:rPr>
      </w:pPr>
      <w:r w:rsidRPr="00317E62">
        <w:rPr>
          <w:rFonts w:ascii="BIZ UDP明朝 Medium" w:eastAsia="BIZ UDP明朝 Medium" w:hAnsi="BIZ UDP明朝 Medium" w:cs="ＭＳ ゴシック"/>
          <w:sz w:val="24"/>
        </w:rPr>
        <w:t xml:space="preserve">                         </w:t>
      </w:r>
    </w:p>
    <w:p w14:paraId="2F049C7B" w14:textId="73E072BF" w:rsidR="00CA0CE5" w:rsidRPr="002B4DF7" w:rsidRDefault="00CA0CE5" w:rsidP="00CA0CE5">
      <w:pPr>
        <w:spacing w:after="5" w:line="268" w:lineRule="auto"/>
        <w:ind w:left="-5"/>
        <w:jc w:val="right"/>
        <w:rPr>
          <w:rFonts w:ascii="BIZ UDP明朝 Medium" w:eastAsia="BIZ UDP明朝 Medium" w:hAnsi="BIZ UDP明朝 Medium"/>
          <w:u w:val="single"/>
        </w:rPr>
      </w:pPr>
      <w:r w:rsidRPr="00317E62">
        <w:rPr>
          <w:rFonts w:ascii="BIZ UDP明朝 Medium" w:eastAsia="BIZ UDP明朝 Medium" w:hAnsi="BIZ UDP明朝 Medium" w:cs="ＭＳ ゴシック"/>
          <w:sz w:val="24"/>
        </w:rPr>
        <w:t xml:space="preserve"> </w:t>
      </w:r>
      <w:r w:rsidR="00317E62" w:rsidRPr="002B4DF7">
        <w:rPr>
          <w:rFonts w:ascii="BIZ UDP明朝 Medium" w:eastAsia="BIZ UDP明朝 Medium" w:hAnsi="BIZ UDP明朝 Medium" w:cs="ＭＳ ゴシック" w:hint="eastAsia"/>
          <w:sz w:val="24"/>
          <w:u w:val="single"/>
        </w:rPr>
        <w:t>令和８</w:t>
      </w:r>
      <w:r w:rsidRPr="002B4DF7">
        <w:rPr>
          <w:rFonts w:ascii="BIZ UDP明朝 Medium" w:eastAsia="BIZ UDP明朝 Medium" w:hAnsi="BIZ UDP明朝 Medium" w:cs="ＭＳ ゴシック"/>
          <w:sz w:val="24"/>
          <w:u w:val="single"/>
        </w:rPr>
        <w:t xml:space="preserve">年   月   日 </w:t>
      </w:r>
    </w:p>
    <w:p w14:paraId="4EC4F830" w14:textId="161F7336" w:rsidR="00CA0CE5" w:rsidRDefault="00CA0CE5" w:rsidP="002B4DF7">
      <w:pPr>
        <w:spacing w:after="5" w:line="269" w:lineRule="auto"/>
        <w:ind w:left="0" w:firstLine="0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/>
          <w:sz w:val="24"/>
          <w:szCs w:val="24"/>
        </w:rPr>
        <w:t xml:space="preserve">  (宛先) 東京都板橋区長 </w:t>
      </w:r>
      <w:r w:rsidR="00317E62"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様</w:t>
      </w:r>
    </w:p>
    <w:p w14:paraId="6CFC2182" w14:textId="77777777" w:rsidR="002B4DF7" w:rsidRPr="002B4DF7" w:rsidRDefault="002B4DF7" w:rsidP="002B4DF7">
      <w:pPr>
        <w:spacing w:after="5" w:line="269" w:lineRule="auto"/>
        <w:ind w:left="0" w:firstLine="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4A814888" w14:textId="146C8E33" w:rsidR="00317E62" w:rsidRPr="002B4DF7" w:rsidRDefault="002B4DF7" w:rsidP="00CA0CE5">
      <w:pPr>
        <w:spacing w:after="23"/>
        <w:ind w:left="0" w:firstLineChars="1500" w:firstLine="3600"/>
        <w:rPr>
          <w:rFonts w:ascii="BIZ UDP明朝 Medium" w:eastAsia="BIZ UDP明朝 Medium" w:hAnsi="BIZ UDP明朝 Medium" w:cs="ＭＳ ゴシック" w:hint="eastAsia"/>
          <w:sz w:val="24"/>
          <w:szCs w:val="24"/>
        </w:rPr>
      </w:pPr>
      <w:r>
        <w:rPr>
          <w:rFonts w:ascii="BIZ UDP明朝 Medium" w:eastAsia="BIZ UDP明朝 Medium" w:hAnsi="BIZ UDP明朝 Medium" w:cs="ＭＳ ゴシック" w:hint="eastAsia"/>
          <w:sz w:val="24"/>
          <w:szCs w:val="24"/>
        </w:rPr>
        <w:t>（事業者）</w:t>
      </w:r>
    </w:p>
    <w:p w14:paraId="757235C8" w14:textId="6409995D" w:rsidR="00CA0CE5" w:rsidRPr="002B4DF7" w:rsidRDefault="00CA0CE5" w:rsidP="00CA0CE5">
      <w:pPr>
        <w:spacing w:after="23"/>
        <w:ind w:left="0"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>所</w:t>
      </w:r>
      <w:r w:rsidR="002B4DF7" w:rsidRP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>在</w:t>
      </w:r>
      <w:r w:rsidR="002B4DF7" w:rsidRP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 xml:space="preserve">地   </w:t>
      </w:r>
      <w:r w:rsid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　　　　　　　　　　　　　</w:t>
      </w:r>
      <w:r w:rsidR="00C2064B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　　　　　　　　　</w:t>
      </w:r>
    </w:p>
    <w:p w14:paraId="6B66D5B0" w14:textId="5F4D7A6C" w:rsidR="00CA0CE5" w:rsidRPr="002B4DF7" w:rsidRDefault="00CA0CE5" w:rsidP="00CA0CE5">
      <w:pPr>
        <w:spacing w:after="23"/>
        <w:ind w:left="0"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>団</w:t>
      </w:r>
      <w:r w:rsidR="002B4DF7" w:rsidRP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>体</w:t>
      </w:r>
      <w:r w:rsidR="002B4DF7" w:rsidRP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 xml:space="preserve">名 </w:t>
      </w:r>
      <w:r w:rsid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　　　　　　　　　　　　　　　</w:t>
      </w:r>
      <w:r w:rsidR="00C2064B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　　　　　　　　　</w:t>
      </w:r>
    </w:p>
    <w:p w14:paraId="768AE2B1" w14:textId="3A5E61D1" w:rsidR="00CA0CE5" w:rsidRPr="002B4DF7" w:rsidRDefault="00CA0CE5" w:rsidP="00CA0CE5">
      <w:pPr>
        <w:spacing w:after="23"/>
        <w:ind w:left="0" w:firstLineChars="1500" w:firstLine="3600"/>
        <w:rPr>
          <w:rFonts w:ascii="BIZ UDP明朝 Medium" w:eastAsia="BIZ UDP明朝 Medium" w:hAnsi="BIZ UDP明朝 Medium"/>
          <w:u w:val="single"/>
        </w:rPr>
      </w:pP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 xml:space="preserve">代表者氏名  </w:t>
      </w:r>
      <w:r w:rsidR="002B4DF7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　　　　　　　　　　　　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 xml:space="preserve"> </w:t>
      </w:r>
      <w:r w:rsidR="00C2064B">
        <w:rPr>
          <w:rFonts w:ascii="BIZ UDP明朝 Medium" w:eastAsia="BIZ UDP明朝 Medium" w:hAnsi="BIZ UDP明朝 Medium" w:cs="ＭＳ ゴシック" w:hint="eastAsia"/>
          <w:sz w:val="24"/>
          <w:szCs w:val="24"/>
          <w:u w:val="single"/>
        </w:rPr>
        <w:t xml:space="preserve">　</w:t>
      </w:r>
      <w:r w:rsidRPr="002B4DF7">
        <w:rPr>
          <w:rFonts w:ascii="BIZ UDP明朝 Medium" w:eastAsia="BIZ UDP明朝 Medium" w:hAnsi="BIZ UDP明朝 Medium" w:cs="ＭＳ ゴシック"/>
          <w:sz w:val="24"/>
          <w:szCs w:val="24"/>
          <w:u w:val="single"/>
        </w:rPr>
        <w:t xml:space="preserve">        </w:t>
      </w:r>
      <w:r w:rsidRPr="002B4DF7">
        <w:rPr>
          <w:rFonts w:ascii="BIZ UDP明朝 Medium" w:eastAsia="BIZ UDP明朝 Medium" w:hAnsi="BIZ UDP明朝 Medium" w:cs="ＭＳ ゴシック"/>
          <w:sz w:val="24"/>
          <w:u w:val="single"/>
        </w:rPr>
        <w:t xml:space="preserve">     </w:t>
      </w:r>
    </w:p>
    <w:p w14:paraId="49279FD4" w14:textId="77777777" w:rsidR="00CA0CE5" w:rsidRPr="00317E62" w:rsidRDefault="00CA0CE5" w:rsidP="00CA0CE5">
      <w:pPr>
        <w:spacing w:after="23"/>
        <w:ind w:left="0" w:firstLine="0"/>
        <w:rPr>
          <w:rFonts w:ascii="BIZ UDP明朝 Medium" w:eastAsia="BIZ UDP明朝 Medium" w:hAnsi="BIZ UDP明朝 Medium"/>
        </w:rPr>
      </w:pPr>
    </w:p>
    <w:p w14:paraId="102B67DA" w14:textId="10E24A34" w:rsidR="00CA0CE5" w:rsidRPr="00317E62" w:rsidRDefault="00CA0CE5" w:rsidP="00CA0CE5">
      <w:pPr>
        <w:spacing w:after="5" w:line="268" w:lineRule="auto"/>
        <w:ind w:leftChars="-2" w:left="-4" w:firstLineChars="100" w:firstLine="240"/>
        <w:rPr>
          <w:rFonts w:ascii="BIZ UDP明朝 Medium" w:eastAsia="BIZ UDP明朝 Medium" w:hAnsi="BIZ UDP明朝 Medium"/>
        </w:rPr>
      </w:pPr>
      <w:r w:rsidRPr="00317E62">
        <w:rPr>
          <w:rFonts w:ascii="BIZ UDP明朝 Medium" w:eastAsia="BIZ UDP明朝 Medium" w:hAnsi="BIZ UDP明朝 Medium" w:cs="ＭＳ ゴシック"/>
          <w:sz w:val="24"/>
        </w:rPr>
        <w:t>板橋区立エコポリスセンターの指定管理者</w:t>
      </w:r>
      <w:r w:rsidR="00317E62">
        <w:rPr>
          <w:rFonts w:ascii="BIZ UDP明朝 Medium" w:eastAsia="BIZ UDP明朝 Medium" w:hAnsi="BIZ UDP明朝 Medium" w:cs="ＭＳ ゴシック" w:hint="eastAsia"/>
          <w:sz w:val="24"/>
        </w:rPr>
        <w:t>選定に係る現地</w:t>
      </w:r>
      <w:r w:rsidRPr="00317E62">
        <w:rPr>
          <w:rFonts w:ascii="BIZ UDP明朝 Medium" w:eastAsia="BIZ UDP明朝 Medium" w:hAnsi="BIZ UDP明朝 Medium" w:cs="ＭＳ ゴシック"/>
          <w:sz w:val="24"/>
        </w:rPr>
        <w:t>説明会への参加について、以下のとおり申し込みます。</w:t>
      </w:r>
    </w:p>
    <w:p w14:paraId="6C3BD5E2" w14:textId="77777777" w:rsidR="00CA0CE5" w:rsidRPr="00317E62" w:rsidRDefault="00CA0CE5" w:rsidP="00CA0CE5">
      <w:pPr>
        <w:spacing w:after="16"/>
        <w:ind w:left="0" w:firstLine="0"/>
        <w:rPr>
          <w:rFonts w:ascii="BIZ UDP明朝 Medium" w:eastAsia="BIZ UDP明朝 Medium" w:hAnsi="BIZ UDP明朝 Medium"/>
        </w:rPr>
      </w:pPr>
    </w:p>
    <w:p w14:paraId="4E892813" w14:textId="77777777" w:rsidR="00CA0CE5" w:rsidRPr="002B4DF7" w:rsidRDefault="00CA0CE5" w:rsidP="00CA0CE5">
      <w:pPr>
        <w:spacing w:after="0"/>
        <w:ind w:left="0" w:firstLine="0"/>
        <w:rPr>
          <w:rFonts w:ascii="BIZ UDゴシック" w:eastAsia="BIZ UDゴシック" w:hAnsi="BIZ UDゴシック"/>
        </w:rPr>
      </w:pPr>
      <w:r w:rsidRPr="002B4DF7">
        <w:rPr>
          <w:rFonts w:ascii="BIZ UDゴシック" w:eastAsia="BIZ UDゴシック" w:hAnsi="BIZ UDゴシック" w:cs="ＭＳ ゴシック"/>
          <w:sz w:val="22"/>
        </w:rPr>
        <w:t xml:space="preserve">参加者 </w:t>
      </w:r>
    </w:p>
    <w:tbl>
      <w:tblPr>
        <w:tblStyle w:val="TableGrid"/>
        <w:tblW w:w="893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1981"/>
        <w:gridCol w:w="2410"/>
        <w:gridCol w:w="2415"/>
      </w:tblGrid>
      <w:tr w:rsidR="00CA0CE5" w:rsidRPr="00317E62" w14:paraId="0CB8AA97" w14:textId="77777777" w:rsidTr="002B4DF7">
        <w:trPr>
          <w:trHeight w:val="4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4D2C" w14:textId="77777777" w:rsidR="00CA0CE5" w:rsidRPr="002B4DF7" w:rsidRDefault="00CA0CE5" w:rsidP="002B4DF7">
            <w:pPr>
              <w:spacing w:after="0" w:line="240" w:lineRule="auto"/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2B4DF7">
              <w:rPr>
                <w:rFonts w:ascii="BIZ UDゴシック" w:eastAsia="BIZ UDゴシック" w:hAnsi="BIZ UDゴシック" w:cs="ＭＳ ゴシック"/>
                <w:sz w:val="22"/>
              </w:rPr>
              <w:t xml:space="preserve">氏名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CE2" w14:textId="77777777" w:rsidR="00CA0CE5" w:rsidRPr="002B4DF7" w:rsidRDefault="00CA0CE5" w:rsidP="002B4DF7">
            <w:pPr>
              <w:spacing w:after="0" w:line="240" w:lineRule="auto"/>
              <w:ind w:left="3" w:firstLine="0"/>
              <w:jc w:val="center"/>
              <w:rPr>
                <w:rFonts w:ascii="BIZ UDゴシック" w:eastAsia="BIZ UDゴシック" w:hAnsi="BIZ UDゴシック"/>
              </w:rPr>
            </w:pPr>
            <w:r w:rsidRPr="002B4DF7">
              <w:rPr>
                <w:rFonts w:ascii="BIZ UDゴシック" w:eastAsia="BIZ UDゴシック" w:hAnsi="BIZ UDゴシック" w:cs="ＭＳ ゴシック"/>
                <w:sz w:val="22"/>
              </w:rPr>
              <w:t xml:space="preserve">役職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B328" w14:textId="77777777" w:rsidR="00CA0CE5" w:rsidRPr="002B4DF7" w:rsidRDefault="00CA0CE5" w:rsidP="002B4DF7">
            <w:pPr>
              <w:spacing w:after="0" w:line="240" w:lineRule="auto"/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2B4DF7">
              <w:rPr>
                <w:rFonts w:ascii="BIZ UDゴシック" w:eastAsia="BIZ UDゴシック" w:hAnsi="BIZ UDゴシック" w:cs="ＭＳ ゴシック"/>
                <w:sz w:val="22"/>
              </w:rPr>
              <w:t xml:space="preserve">連絡先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E331" w14:textId="77777777" w:rsidR="00CA0CE5" w:rsidRPr="002B4DF7" w:rsidRDefault="00CA0CE5" w:rsidP="002B4DF7">
            <w:pPr>
              <w:spacing w:after="0" w:line="240" w:lineRule="auto"/>
              <w:ind w:left="1" w:firstLine="0"/>
              <w:jc w:val="center"/>
              <w:rPr>
                <w:rFonts w:ascii="BIZ UDゴシック" w:eastAsia="BIZ UDゴシック" w:hAnsi="BIZ UDゴシック"/>
              </w:rPr>
            </w:pPr>
            <w:r w:rsidRPr="002B4DF7">
              <w:rPr>
                <w:rFonts w:ascii="BIZ UDゴシック" w:eastAsia="BIZ UDゴシック" w:hAnsi="BIZ UDゴシック" w:cs="ＭＳ ゴシック"/>
                <w:sz w:val="22"/>
              </w:rPr>
              <w:t xml:space="preserve">備考 </w:t>
            </w:r>
          </w:p>
        </w:tc>
      </w:tr>
      <w:tr w:rsidR="00CA0CE5" w:rsidRPr="00317E62" w14:paraId="5E035066" w14:textId="77777777" w:rsidTr="00C2064B">
        <w:trPr>
          <w:trHeight w:val="7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29E4" w14:textId="77777777" w:rsidR="00CA0CE5" w:rsidRPr="00C2064B" w:rsidRDefault="00CA0CE5" w:rsidP="002B4DF7">
            <w:pPr>
              <w:spacing w:after="0"/>
              <w:ind w:left="110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ACC" w14:textId="77777777" w:rsidR="00CA0CE5" w:rsidRPr="00C2064B" w:rsidRDefault="00CA0CE5" w:rsidP="002B4DF7">
            <w:pPr>
              <w:spacing w:after="0"/>
              <w:ind w:left="109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CC13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D82F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0CE5" w:rsidRPr="00317E62" w14:paraId="350B2C43" w14:textId="77777777" w:rsidTr="00C2064B">
        <w:trPr>
          <w:trHeight w:val="7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4447" w14:textId="77777777" w:rsidR="00CA0CE5" w:rsidRPr="00C2064B" w:rsidRDefault="00CA0CE5" w:rsidP="002B4DF7">
            <w:pPr>
              <w:spacing w:after="0"/>
              <w:ind w:left="110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2EDD" w14:textId="77777777" w:rsidR="00CA0CE5" w:rsidRPr="00C2064B" w:rsidRDefault="00CA0CE5" w:rsidP="002B4DF7">
            <w:pPr>
              <w:spacing w:after="0"/>
              <w:ind w:left="109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8A4F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D11D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0CE5" w:rsidRPr="00317E62" w14:paraId="02484C29" w14:textId="77777777" w:rsidTr="00C2064B">
        <w:trPr>
          <w:trHeight w:val="7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E162" w14:textId="77777777" w:rsidR="00CA0CE5" w:rsidRPr="00C2064B" w:rsidRDefault="00CA0CE5" w:rsidP="002B4DF7">
            <w:pPr>
              <w:spacing w:after="0"/>
              <w:ind w:left="110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1451" w14:textId="77777777" w:rsidR="00CA0CE5" w:rsidRPr="00C2064B" w:rsidRDefault="00CA0CE5" w:rsidP="002B4DF7">
            <w:pPr>
              <w:spacing w:after="0"/>
              <w:ind w:left="109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253F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8FBD" w14:textId="77777777" w:rsidR="00CA0CE5" w:rsidRPr="00C2064B" w:rsidRDefault="00CA0CE5" w:rsidP="002B4DF7">
            <w:pPr>
              <w:spacing w:after="0"/>
              <w:ind w:left="111" w:firstLine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F8DF1AD" w14:textId="4DD52664" w:rsidR="002B4DF7" w:rsidRPr="002B4DF7" w:rsidRDefault="002B4DF7" w:rsidP="002B4DF7">
      <w:pPr>
        <w:spacing w:after="0"/>
        <w:ind w:leftChars="90" w:left="199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※</w:t>
      </w:r>
      <w:r>
        <w:rPr>
          <w:rFonts w:ascii="BIZ UDP明朝 Medium" w:eastAsia="BIZ UDP明朝 Medium" w:hAnsi="BIZ UDP明朝 Medium" w:cs="ＭＳ ゴシック" w:hint="eastAsia"/>
          <w:sz w:val="24"/>
          <w:szCs w:val="24"/>
        </w:rPr>
        <w:t xml:space="preserve"> 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参加人数</w:t>
      </w:r>
      <w:r>
        <w:rPr>
          <w:rFonts w:ascii="BIZ UDP明朝 Medium" w:eastAsia="BIZ UDP明朝 Medium" w:hAnsi="BIZ UDP明朝 Medium" w:cs="ＭＳ ゴシック" w:hint="eastAsia"/>
          <w:sz w:val="24"/>
          <w:szCs w:val="24"/>
        </w:rPr>
        <w:t>は、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３名以内でお願いいたします。</w:t>
      </w:r>
    </w:p>
    <w:p w14:paraId="037D7705" w14:textId="15088951" w:rsidR="002B4DF7" w:rsidRPr="002B4DF7" w:rsidRDefault="002B4DF7" w:rsidP="002B4DF7">
      <w:pPr>
        <w:spacing w:after="0"/>
        <w:ind w:leftChars="90" w:left="199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※</w:t>
      </w:r>
      <w:r>
        <w:rPr>
          <w:rFonts w:ascii="BIZ UDP明朝 Medium" w:eastAsia="BIZ UDP明朝 Medium" w:hAnsi="BIZ UDP明朝 Medium" w:cs="ＭＳ ゴシック" w:hint="eastAsia"/>
          <w:sz w:val="24"/>
          <w:szCs w:val="24"/>
        </w:rPr>
        <w:t xml:space="preserve"> 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説明会のみ参加の場合は、備考欄にその旨をご記入ください｡</w:t>
      </w:r>
    </w:p>
    <w:p w14:paraId="5948364C" w14:textId="77777777" w:rsidR="00317E62" w:rsidRPr="002B4DF7" w:rsidRDefault="00317E62" w:rsidP="00CA0CE5">
      <w:pPr>
        <w:spacing w:after="32"/>
        <w:ind w:leftChars="90" w:left="199"/>
        <w:rPr>
          <w:rFonts w:ascii="BIZ UDP明朝 Medium" w:eastAsia="BIZ UDP明朝 Medium" w:hAnsi="BIZ UDP明朝 Medium" w:cs="ＭＳ ゴシック"/>
          <w:sz w:val="24"/>
          <w:szCs w:val="24"/>
        </w:rPr>
      </w:pPr>
    </w:p>
    <w:p w14:paraId="5554CD9A" w14:textId="77777777" w:rsidR="00317E62" w:rsidRPr="002B4DF7" w:rsidRDefault="00317E62" w:rsidP="002B4DF7">
      <w:pPr>
        <w:spacing w:after="0" w:line="240" w:lineRule="auto"/>
        <w:ind w:leftChars="90" w:left="199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現地説明会</w:t>
      </w:r>
    </w:p>
    <w:p w14:paraId="6E1D0CFD" w14:textId="0A3C98AA" w:rsidR="00317E62" w:rsidRPr="002B4DF7" w:rsidRDefault="00317E62" w:rsidP="002B4DF7">
      <w:pPr>
        <w:spacing w:after="0" w:line="240" w:lineRule="auto"/>
        <w:ind w:leftChars="90" w:left="189" w:firstLineChars="100" w:firstLine="240"/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 xml:space="preserve">日　　　時　　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令和８年６</w:t>
      </w:r>
      <w:r w:rsidRPr="002B4DF7"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  <w:t>月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18</w:t>
      </w:r>
      <w:r w:rsidRPr="002B4DF7"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  <w:t>日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（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木</w:t>
      </w:r>
      <w:r w:rsidRPr="002B4DF7"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  <w:t>)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 xml:space="preserve"> 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午前１０</w:t>
      </w:r>
      <w:r w:rsidRPr="002B4DF7"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  <w:t>時</w:t>
      </w: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～</w:t>
      </w:r>
    </w:p>
    <w:p w14:paraId="64B28C68" w14:textId="5C2ECB5D" w:rsidR="00317E62" w:rsidRPr="002B4DF7" w:rsidRDefault="00317E62" w:rsidP="002B4DF7">
      <w:pPr>
        <w:spacing w:after="0" w:line="240" w:lineRule="auto"/>
        <w:ind w:leftChars="90" w:left="189" w:firstLineChars="100" w:firstLine="240"/>
        <w:rPr>
          <w:rFonts w:ascii="BIZ UDP明朝 Medium" w:eastAsia="BIZ UDP明朝 Medium" w:hAnsi="BIZ UDP明朝 Medium" w:cs="ＭＳ ゴシック"/>
          <w:color w:val="auto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>場　　　所　　板橋区立エコポリスセンター地下１階　環境研修室</w:t>
      </w:r>
    </w:p>
    <w:p w14:paraId="2A9E762C" w14:textId="39ADD0C4" w:rsidR="00CA0CE5" w:rsidRPr="002B4DF7" w:rsidRDefault="00317E62" w:rsidP="002B4DF7">
      <w:pPr>
        <w:spacing w:after="0" w:line="240" w:lineRule="auto"/>
        <w:ind w:leftChars="90" w:left="189" w:firstLineChars="100" w:firstLine="240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2B4DF7">
        <w:rPr>
          <w:rFonts w:ascii="BIZ UDP明朝 Medium" w:eastAsia="BIZ UDP明朝 Medium" w:hAnsi="BIZ UDP明朝 Medium" w:cs="ＭＳ ゴシック" w:hint="eastAsia"/>
          <w:color w:val="auto"/>
          <w:sz w:val="24"/>
          <w:szCs w:val="24"/>
        </w:rPr>
        <w:t xml:space="preserve">内　　　容　　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公募</w:t>
      </w:r>
      <w:r w:rsidR="00CA0CE5" w:rsidRPr="002B4DF7">
        <w:rPr>
          <w:rFonts w:ascii="BIZ UDP明朝 Medium" w:eastAsia="BIZ UDP明朝 Medium" w:hAnsi="BIZ UDP明朝 Medium" w:cs="ＭＳ ゴシック"/>
          <w:sz w:val="24"/>
          <w:szCs w:val="24"/>
        </w:rPr>
        <w:t>要項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等に関する</w:t>
      </w:r>
      <w:r w:rsidR="00CA0CE5" w:rsidRPr="002B4DF7">
        <w:rPr>
          <w:rFonts w:ascii="BIZ UDP明朝 Medium" w:eastAsia="BIZ UDP明朝 Medium" w:hAnsi="BIZ UDP明朝 Medium" w:cs="ＭＳ ゴシック"/>
          <w:sz w:val="24"/>
          <w:szCs w:val="24"/>
        </w:rPr>
        <w:t>説明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、</w:t>
      </w:r>
      <w:r w:rsidR="00CA0CE5" w:rsidRPr="002B4DF7">
        <w:rPr>
          <w:rFonts w:ascii="BIZ UDP明朝 Medium" w:eastAsia="BIZ UDP明朝 Medium" w:hAnsi="BIZ UDP明朝 Medium" w:cs="ＭＳ ゴシック"/>
          <w:sz w:val="24"/>
          <w:szCs w:val="24"/>
        </w:rPr>
        <w:t>施設見学</w:t>
      </w:r>
      <w:r w:rsidRPr="002B4DF7">
        <w:rPr>
          <w:rFonts w:ascii="BIZ UDP明朝 Medium" w:eastAsia="BIZ UDP明朝 Medium" w:hAnsi="BIZ UDP明朝 Medium" w:cs="ＭＳ ゴシック" w:hint="eastAsia"/>
          <w:sz w:val="24"/>
          <w:szCs w:val="24"/>
        </w:rPr>
        <w:t>会</w:t>
      </w:r>
    </w:p>
    <w:p w14:paraId="4E866B82" w14:textId="77777777" w:rsidR="002B4DF7" w:rsidRDefault="002B4DF7" w:rsidP="002B4DF7">
      <w:pPr>
        <w:spacing w:after="0"/>
        <w:ind w:leftChars="90" w:left="199" w:hangingChars="4"/>
        <w:rPr>
          <w:rFonts w:ascii="BIZ UDP明朝 Medium" w:eastAsia="BIZ UDP明朝 Medium" w:hAnsi="BIZ UDP明朝 Medium"/>
          <w:sz w:val="24"/>
          <w:szCs w:val="24"/>
        </w:rPr>
      </w:pPr>
    </w:p>
    <w:p w14:paraId="5E56CF3C" w14:textId="715CAA10" w:rsidR="002B4DF7" w:rsidRPr="002B4DF7" w:rsidRDefault="002B4DF7" w:rsidP="002B4DF7">
      <w:pPr>
        <w:spacing w:after="0"/>
        <w:ind w:leftChars="90" w:left="199" w:hangingChars="4"/>
        <w:rPr>
          <w:rFonts w:ascii="BIZ UDゴシック" w:eastAsia="BIZ UDゴシック" w:hAnsi="BIZ UDゴシック"/>
          <w:sz w:val="24"/>
          <w:szCs w:val="24"/>
        </w:rPr>
      </w:pPr>
      <w:r w:rsidRPr="002B4DF7">
        <w:rPr>
          <w:rFonts w:ascii="BIZ UDゴシック" w:eastAsia="BIZ UDゴシック" w:hAnsi="BIZ UDゴシック" w:hint="eastAsia"/>
          <w:sz w:val="24"/>
          <w:szCs w:val="24"/>
        </w:rPr>
        <w:t>【申込締切】</w:t>
      </w:r>
      <w:r w:rsidR="00317E62" w:rsidRPr="002B4DF7">
        <w:rPr>
          <w:rFonts w:ascii="BIZ UDゴシック" w:eastAsia="BIZ UDゴシック" w:hAnsi="BIZ UDゴシック" w:hint="eastAsia"/>
          <w:sz w:val="24"/>
          <w:szCs w:val="24"/>
        </w:rPr>
        <w:t>令和８年６月</w:t>
      </w:r>
      <w:r w:rsidR="00317E62" w:rsidRPr="002B4DF7">
        <w:rPr>
          <w:rFonts w:ascii="BIZ UDゴシック" w:eastAsia="BIZ UDゴシック" w:hAnsi="BIZ UDゴシック"/>
          <w:sz w:val="24"/>
          <w:szCs w:val="24"/>
        </w:rPr>
        <w:t>15日（月）17時まで</w:t>
      </w:r>
    </w:p>
    <w:p w14:paraId="665F89ED" w14:textId="77777777" w:rsidR="002B4DF7" w:rsidRDefault="002B4DF7" w:rsidP="00317E62">
      <w:pPr>
        <w:spacing w:after="32"/>
        <w:ind w:leftChars="90" w:left="199" w:hangingChars="4"/>
        <w:rPr>
          <w:rFonts w:ascii="BIZ UDP明朝 Medium" w:eastAsia="BIZ UDP明朝 Medium" w:hAnsi="BIZ UDP明朝 Medium"/>
          <w:sz w:val="24"/>
          <w:szCs w:val="24"/>
        </w:rPr>
      </w:pPr>
    </w:p>
    <w:p w14:paraId="09CAD5B4" w14:textId="2075E85A" w:rsidR="002B4DF7" w:rsidRDefault="002B4DF7" w:rsidP="00317E62">
      <w:pPr>
        <w:spacing w:after="32"/>
        <w:ind w:leftChars="90" w:left="199" w:hangingChars="4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</w:t>
      </w:r>
      <w:r w:rsidRPr="002B4DF7">
        <w:rPr>
          <w:rFonts w:ascii="BIZ UDP明朝 Medium" w:eastAsia="BIZ UDP明朝 Medium" w:hAnsi="BIZ UDP明朝 Medium"/>
          <w:sz w:val="24"/>
          <w:szCs w:val="24"/>
        </w:rPr>
        <w:t xml:space="preserve">件名   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2B4DF7">
        <w:rPr>
          <w:rFonts w:ascii="BIZ UDP明朝 Medium" w:eastAsia="BIZ UDP明朝 Medium" w:hAnsi="BIZ UDP明朝 Medium"/>
          <w:sz w:val="24"/>
          <w:szCs w:val="24"/>
        </w:rPr>
        <w:t>【事業者名】エコポリスセンター指定管理者現地説明会申し込み</w:t>
      </w:r>
    </w:p>
    <w:p w14:paraId="6047F29F" w14:textId="658FE2CE" w:rsidR="002B4DF7" w:rsidRDefault="002B4DF7" w:rsidP="00317E62">
      <w:pPr>
        <w:spacing w:after="32"/>
        <w:ind w:leftChars="90" w:left="199" w:hangingChars="4"/>
        <w:rPr>
          <w:rFonts w:ascii="BIZ UDP明朝 Medium" w:eastAsia="BIZ UDP明朝 Medium" w:hAnsi="BIZ UDP明朝 Medium"/>
          <w:sz w:val="24"/>
          <w:szCs w:val="24"/>
        </w:rPr>
      </w:pPr>
      <w:r w:rsidRPr="002B4DF7">
        <w:rPr>
          <w:rFonts w:ascii="BIZ UDP明朝 Medium" w:eastAsia="BIZ UDP明朝 Medium" w:hAnsi="BIZ UDP明朝 Medium" w:hint="eastAsia"/>
          <w:sz w:val="24"/>
          <w:szCs w:val="24"/>
        </w:rPr>
        <w:t>送付先メールアドレス</w:t>
      </w:r>
      <w:r w:rsidRPr="002B4DF7">
        <w:rPr>
          <w:rFonts w:ascii="BIZ UDP明朝 Medium" w:eastAsia="BIZ UDP明朝 Medium" w:hAnsi="BIZ UDP明朝 Medium"/>
          <w:sz w:val="24"/>
          <w:szCs w:val="24"/>
        </w:rPr>
        <w:t xml:space="preserve">   s-kkyodo@city.itabashi.tokyo.jp</w:t>
      </w:r>
    </w:p>
    <w:p w14:paraId="65688205" w14:textId="40A3B954" w:rsidR="00317E62" w:rsidRPr="00317E62" w:rsidRDefault="002B4DF7" w:rsidP="00C2064B">
      <w:pPr>
        <w:spacing w:after="32"/>
        <w:ind w:leftChars="90" w:left="189" w:firstLineChars="1000" w:firstLine="24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317E62" w:rsidRPr="00317E62">
        <w:rPr>
          <w:rFonts w:ascii="BIZ UDP明朝 Medium" w:eastAsia="BIZ UDP明朝 Medium" w:hAnsi="BIZ UDP明朝 Medium" w:hint="eastAsia"/>
          <w:sz w:val="24"/>
          <w:szCs w:val="24"/>
        </w:rPr>
        <w:t>板橋区資源環境部</w:t>
      </w:r>
      <w:r w:rsidR="00317E62" w:rsidRPr="00317E62">
        <w:rPr>
          <w:rFonts w:ascii="BIZ UDP明朝 Medium" w:eastAsia="BIZ UDP明朝 Medium" w:hAnsi="BIZ UDP明朝 Medium"/>
          <w:sz w:val="24"/>
          <w:szCs w:val="24"/>
        </w:rPr>
        <w:t xml:space="preserve"> 環境政策課　環境教育係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317E62" w:rsidRPr="00317E62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317E62" w:rsidRPr="00317E62">
        <w:rPr>
          <w:rFonts w:ascii="BIZ UDP明朝 Medium" w:eastAsia="BIZ UDP明朝 Medium" w:hAnsi="BIZ UDP明朝 Medium"/>
          <w:sz w:val="24"/>
          <w:szCs w:val="24"/>
        </w:rPr>
        <w:t xml:space="preserve">  </w:t>
      </w:r>
    </w:p>
    <w:p w14:paraId="252FE8F6" w14:textId="66BDD3A2" w:rsidR="00CA0CE5" w:rsidRPr="002B4DF7" w:rsidRDefault="00317E62" w:rsidP="002B4DF7">
      <w:pPr>
        <w:spacing w:after="32"/>
        <w:ind w:leftChars="90" w:left="199" w:hangingChars="4"/>
        <w:rPr>
          <w:rFonts w:ascii="BIZ UDP明朝 Medium" w:eastAsia="BIZ UDP明朝 Medium" w:hAnsi="BIZ UDP明朝 Medium" w:hint="eastAsia"/>
          <w:sz w:val="24"/>
          <w:szCs w:val="24"/>
        </w:rPr>
      </w:pPr>
      <w:r w:rsidRPr="00317E62">
        <w:rPr>
          <w:rFonts w:ascii="BIZ UDP明朝 Medium" w:eastAsia="BIZ UDP明朝 Medium" w:hAnsi="BIZ UDP明朝 Medium"/>
          <w:sz w:val="24"/>
          <w:szCs w:val="24"/>
        </w:rPr>
        <w:t xml:space="preserve">            </w:t>
      </w:r>
    </w:p>
    <w:sectPr w:rsidR="00CA0CE5" w:rsidRPr="002B4DF7" w:rsidSect="002B4DF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63DB" w14:textId="77777777" w:rsidR="00CA0CE5" w:rsidRDefault="00CA0CE5" w:rsidP="00CA0CE5">
      <w:pPr>
        <w:spacing w:after="0" w:line="240" w:lineRule="auto"/>
      </w:pPr>
      <w:r>
        <w:separator/>
      </w:r>
    </w:p>
  </w:endnote>
  <w:endnote w:type="continuationSeparator" w:id="0">
    <w:p w14:paraId="6CA3AC60" w14:textId="77777777" w:rsidR="00CA0CE5" w:rsidRDefault="00CA0CE5" w:rsidP="00CA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7CA2" w14:textId="77777777" w:rsidR="00CA0CE5" w:rsidRDefault="00CA0CE5" w:rsidP="00CA0CE5">
      <w:pPr>
        <w:spacing w:after="0" w:line="240" w:lineRule="auto"/>
      </w:pPr>
      <w:r>
        <w:separator/>
      </w:r>
    </w:p>
  </w:footnote>
  <w:footnote w:type="continuationSeparator" w:id="0">
    <w:p w14:paraId="615219DD" w14:textId="77777777" w:rsidR="00CA0CE5" w:rsidRDefault="00CA0CE5" w:rsidP="00CA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E5"/>
    <w:rsid w:val="002B4DF7"/>
    <w:rsid w:val="00317E62"/>
    <w:rsid w:val="003B54A6"/>
    <w:rsid w:val="006B1ACF"/>
    <w:rsid w:val="0079379F"/>
    <w:rsid w:val="00881D0D"/>
    <w:rsid w:val="008E2C87"/>
    <w:rsid w:val="00AA2E21"/>
    <w:rsid w:val="00AD6CB3"/>
    <w:rsid w:val="00B33F08"/>
    <w:rsid w:val="00C2064B"/>
    <w:rsid w:val="00C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F1BB9"/>
  <w15:docId w15:val="{812FEA46-677E-4788-BA38-334AC9A1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E5"/>
    <w:pPr>
      <w:spacing w:after="61" w:line="259" w:lineRule="auto"/>
      <w:ind w:left="19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A0CE5"/>
    <w:pPr>
      <w:keepNext/>
      <w:keepLines/>
      <w:spacing w:line="259" w:lineRule="auto"/>
      <w:ind w:left="10" w:right="214" w:hanging="10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E5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</w:rPr>
  </w:style>
  <w:style w:type="character" w:customStyle="1" w:styleId="a4">
    <w:name w:val="ヘッダー (文字)"/>
    <w:basedOn w:val="a0"/>
    <w:link w:val="a3"/>
    <w:uiPriority w:val="99"/>
    <w:rsid w:val="00CA0CE5"/>
  </w:style>
  <w:style w:type="paragraph" w:styleId="a5">
    <w:name w:val="footer"/>
    <w:basedOn w:val="a"/>
    <w:link w:val="a6"/>
    <w:uiPriority w:val="99"/>
    <w:unhideWhenUsed/>
    <w:rsid w:val="00CA0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E5"/>
  </w:style>
  <w:style w:type="character" w:customStyle="1" w:styleId="10">
    <w:name w:val="見出し 1 (文字)"/>
    <w:basedOn w:val="a0"/>
    <w:link w:val="1"/>
    <w:uiPriority w:val="9"/>
    <w:rsid w:val="00CA0CE5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rsid w:val="00CA0CE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8E2C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3F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F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nsmt</dc:creator>
  <cp:keywords/>
  <dc:description/>
  <cp:lastModifiedBy>黒澤 ひな子</cp:lastModifiedBy>
  <cp:revision>6</cp:revision>
  <cp:lastPrinted>2026-05-08T04:48:00Z</cp:lastPrinted>
  <dcterms:created xsi:type="dcterms:W3CDTF">2021-06-28T07:53:00Z</dcterms:created>
  <dcterms:modified xsi:type="dcterms:W3CDTF">2026-05-08T04:48:00Z</dcterms:modified>
</cp:coreProperties>
</file>